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D6" w:rsidRDefault="00E43CD6" w:rsidP="009243D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02F2" w:rsidRPr="009416E1" w:rsidRDefault="007702F2" w:rsidP="009243D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43D8" w:rsidRPr="009416E1" w:rsidRDefault="009243D8" w:rsidP="006803A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803A4" w:rsidRPr="007702F2" w:rsidRDefault="007702F2" w:rsidP="00A67D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0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ІНФОРМАЦІЯ</w:t>
      </w:r>
    </w:p>
    <w:p w:rsidR="006803A4" w:rsidRPr="007702F2" w:rsidRDefault="007702F2" w:rsidP="00A6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переможців конкурсу</w:t>
      </w:r>
      <w:r w:rsidR="006803A4" w:rsidRPr="007702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3A4" w:rsidRPr="007702F2" w:rsidRDefault="007702F2" w:rsidP="007702F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02F2">
        <w:rPr>
          <w:rFonts w:ascii="Times New Roman" w:hAnsi="Times New Roman" w:cs="Times New Roman"/>
          <w:b/>
          <w:sz w:val="28"/>
          <w:szCs w:val="28"/>
        </w:rPr>
        <w:t>(</w:t>
      </w:r>
      <w:r w:rsidR="006F028F" w:rsidRPr="007702F2">
        <w:rPr>
          <w:rFonts w:ascii="Times New Roman" w:hAnsi="Times New Roman" w:cs="Times New Roman"/>
          <w:b/>
          <w:sz w:val="28"/>
          <w:szCs w:val="28"/>
        </w:rPr>
        <w:t>наказ</w:t>
      </w:r>
      <w:r w:rsidR="00284A60" w:rsidRPr="007702F2">
        <w:rPr>
          <w:rFonts w:ascii="Times New Roman" w:hAnsi="Times New Roman" w:cs="Times New Roman"/>
          <w:b/>
          <w:sz w:val="28"/>
          <w:szCs w:val="28"/>
        </w:rPr>
        <w:t xml:space="preserve"> Печерської районної в місті Києві державної адміністрації </w:t>
      </w:r>
      <w:r w:rsidR="00284A60" w:rsidRPr="00BC280B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BC280B">
        <w:rPr>
          <w:rFonts w:ascii="Times New Roman" w:hAnsi="Times New Roman" w:cs="Times New Roman"/>
          <w:b/>
          <w:sz w:val="28"/>
          <w:szCs w:val="28"/>
        </w:rPr>
        <w:t>24 травня</w:t>
      </w:r>
      <w:r w:rsidR="006F028F" w:rsidRPr="00BC280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84A60" w:rsidRPr="00BC280B">
        <w:rPr>
          <w:rFonts w:ascii="Times New Roman" w:hAnsi="Times New Roman" w:cs="Times New Roman"/>
          <w:b/>
          <w:sz w:val="28"/>
          <w:szCs w:val="28"/>
        </w:rPr>
        <w:t xml:space="preserve"> року № </w:t>
      </w:r>
      <w:r w:rsidR="00BC280B">
        <w:rPr>
          <w:rFonts w:ascii="Times New Roman" w:hAnsi="Times New Roman" w:cs="Times New Roman"/>
          <w:b/>
          <w:sz w:val="28"/>
          <w:szCs w:val="28"/>
        </w:rPr>
        <w:t xml:space="preserve">153 </w:t>
      </w:r>
      <w:r w:rsidR="00284A60" w:rsidRPr="00BC28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84A60" w:rsidRPr="007702F2">
        <w:rPr>
          <w:rFonts w:ascii="Times New Roman" w:hAnsi="Times New Roman" w:cs="Times New Roman"/>
          <w:b/>
          <w:sz w:val="28"/>
          <w:szCs w:val="28"/>
        </w:rPr>
        <w:t>«</w:t>
      </w:r>
      <w:r w:rsidR="006F028F" w:rsidRPr="007702F2">
        <w:rPr>
          <w:rFonts w:ascii="Times New Roman" w:hAnsi="Times New Roman" w:cs="Times New Roman"/>
          <w:b/>
          <w:sz w:val="28"/>
          <w:szCs w:val="28"/>
        </w:rPr>
        <w:t>Про оголошення конкурсу на зайняття посад державної служби Печерської районної в місті Києві державної адміністрації категорій «Б» та «В</w:t>
      </w:r>
      <w:r w:rsidR="00284A60" w:rsidRPr="007702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280B">
        <w:rPr>
          <w:rFonts w:ascii="Times New Roman" w:hAnsi="Times New Roman" w:cs="Times New Roman"/>
          <w:b/>
          <w:sz w:val="28"/>
          <w:szCs w:val="28"/>
        </w:rPr>
        <w:t xml:space="preserve">оприлюднений </w:t>
      </w:r>
      <w:r w:rsidR="00BC280B">
        <w:rPr>
          <w:rFonts w:ascii="Times New Roman" w:hAnsi="Times New Roman" w:cs="Times New Roman"/>
          <w:b/>
          <w:sz w:val="28"/>
          <w:szCs w:val="28"/>
        </w:rPr>
        <w:t>24.05</w:t>
      </w:r>
      <w:r w:rsidRPr="00BC280B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803A4" w:rsidRPr="007702F2" w:rsidRDefault="006803A4" w:rsidP="00A67D0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5812"/>
        <w:gridCol w:w="1276"/>
      </w:tblGrid>
      <w:tr w:rsidR="006803A4" w:rsidRPr="007702F2" w:rsidTr="007702F2">
        <w:trPr>
          <w:tblHeader/>
        </w:trPr>
        <w:tc>
          <w:tcPr>
            <w:tcW w:w="3119" w:type="dxa"/>
            <w:vAlign w:val="center"/>
          </w:tcPr>
          <w:p w:rsidR="006803A4" w:rsidRPr="007702F2" w:rsidRDefault="006803A4" w:rsidP="00A6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F2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 кандидата</w:t>
            </w:r>
          </w:p>
        </w:tc>
        <w:tc>
          <w:tcPr>
            <w:tcW w:w="5812" w:type="dxa"/>
            <w:vAlign w:val="center"/>
          </w:tcPr>
          <w:p w:rsidR="006803A4" w:rsidRPr="007702F2" w:rsidRDefault="007702F2" w:rsidP="00A6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6803A4" w:rsidRPr="007702F2" w:rsidRDefault="007702F2" w:rsidP="00A6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5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</w:tc>
      </w:tr>
      <w:tr w:rsidR="009416E1" w:rsidRPr="007702F2" w:rsidTr="007702F2">
        <w:trPr>
          <w:trHeight w:val="737"/>
        </w:trPr>
        <w:tc>
          <w:tcPr>
            <w:tcW w:w="3119" w:type="dxa"/>
            <w:vAlign w:val="center"/>
          </w:tcPr>
          <w:p w:rsidR="009416E1" w:rsidRPr="007702F2" w:rsidRDefault="004757B5" w:rsidP="00770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Науменко Наталія Леонідівна</w:t>
            </w:r>
          </w:p>
        </w:tc>
        <w:tc>
          <w:tcPr>
            <w:tcW w:w="5812" w:type="dxa"/>
            <w:vAlign w:val="center"/>
          </w:tcPr>
          <w:p w:rsidR="00B43E57" w:rsidRPr="009416E1" w:rsidRDefault="00B43E57" w:rsidP="00B43E57">
            <w:pPr>
              <w:tabs>
                <w:tab w:val="left" w:pos="89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6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Начальник відділу </w:t>
            </w:r>
            <w:r w:rsidRPr="00943A38">
              <w:rPr>
                <w:rFonts w:ascii="Times New Roman" w:hAnsi="Times New Roman" w:cs="Times New Roman"/>
                <w:b/>
                <w:sz w:val="26"/>
                <w:szCs w:val="26"/>
              </w:rPr>
              <w:t>торгівлі та споживчого ринку</w:t>
            </w:r>
          </w:p>
          <w:p w:rsidR="009416E1" w:rsidRPr="007702F2" w:rsidRDefault="00B43E57" w:rsidP="00B0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6E1">
              <w:rPr>
                <w:rFonts w:ascii="Times New Roman" w:hAnsi="Times New Roman" w:cs="Times New Roman"/>
                <w:i/>
                <w:sz w:val="26"/>
                <w:szCs w:val="26"/>
              </w:rPr>
              <w:t>(порядковий номер оголошення, оприлюдненого на Єдиному порталі вакансій державної</w:t>
            </w:r>
            <w:r w:rsidR="00B044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служби НАДС – 06.2021-20</w:t>
            </w:r>
            <w:r w:rsidRPr="009416E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9416E1" w:rsidRPr="007702F2" w:rsidRDefault="004757B5" w:rsidP="0094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3E57" w:rsidRPr="007702F2" w:rsidTr="007702F2">
        <w:trPr>
          <w:trHeight w:val="737"/>
        </w:trPr>
        <w:tc>
          <w:tcPr>
            <w:tcW w:w="3119" w:type="dxa"/>
            <w:vAlign w:val="center"/>
          </w:tcPr>
          <w:p w:rsidR="00B43E57" w:rsidRPr="007702F2" w:rsidRDefault="004757B5" w:rsidP="00770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Філіппов Андрій Анатолійович</w:t>
            </w:r>
          </w:p>
        </w:tc>
        <w:tc>
          <w:tcPr>
            <w:tcW w:w="5812" w:type="dxa"/>
            <w:vAlign w:val="center"/>
          </w:tcPr>
          <w:p w:rsidR="00B43E57" w:rsidRPr="009416E1" w:rsidRDefault="00B43E57" w:rsidP="00B43E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6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Головний спеціаліст відділу </w:t>
            </w:r>
            <w:r w:rsidRPr="00943A38">
              <w:rPr>
                <w:rFonts w:ascii="Times New Roman" w:hAnsi="Times New Roman" w:cs="Times New Roman"/>
                <w:b/>
                <w:sz w:val="26"/>
                <w:szCs w:val="26"/>
              </w:rPr>
              <w:t>з питань цивільного захисту</w:t>
            </w:r>
          </w:p>
          <w:p w:rsidR="00B43E57" w:rsidRPr="007702F2" w:rsidRDefault="00B43E57" w:rsidP="00B044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6E1">
              <w:rPr>
                <w:rFonts w:ascii="Times New Roman" w:hAnsi="Times New Roman" w:cs="Times New Roman"/>
                <w:i/>
                <w:sz w:val="26"/>
                <w:szCs w:val="26"/>
              </w:rPr>
              <w:t>(порядковий номер оголошення, оприлюдненого на Єдиному порталі вакансій д</w:t>
            </w:r>
            <w:r w:rsidR="00B04464">
              <w:rPr>
                <w:rFonts w:ascii="Times New Roman" w:hAnsi="Times New Roman" w:cs="Times New Roman"/>
                <w:i/>
                <w:sz w:val="26"/>
                <w:szCs w:val="26"/>
              </w:rPr>
              <w:t>ержавної служби НАДС – 06.2021-21</w:t>
            </w:r>
            <w:r w:rsidRPr="009416E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B43E57" w:rsidRPr="007702F2" w:rsidRDefault="004757B5" w:rsidP="00A67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</w:tbl>
    <w:p w:rsidR="00091CC9" w:rsidRPr="009416E1" w:rsidRDefault="00091CC9" w:rsidP="00A67D05">
      <w:pPr>
        <w:rPr>
          <w:rFonts w:ascii="Times New Roman" w:hAnsi="Times New Roman" w:cs="Times New Roman"/>
          <w:sz w:val="26"/>
          <w:szCs w:val="26"/>
        </w:rPr>
      </w:pPr>
    </w:p>
    <w:p w:rsidR="006F028F" w:rsidRPr="009416E1" w:rsidRDefault="006F028F" w:rsidP="00A67D0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F028F" w:rsidRPr="009416E1" w:rsidSect="00A8660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E5"/>
    <w:rsid w:val="00091CC9"/>
    <w:rsid w:val="00284A60"/>
    <w:rsid w:val="002F769B"/>
    <w:rsid w:val="0030377B"/>
    <w:rsid w:val="00330E97"/>
    <w:rsid w:val="004757B5"/>
    <w:rsid w:val="005E6BE5"/>
    <w:rsid w:val="006803A4"/>
    <w:rsid w:val="006A6DC7"/>
    <w:rsid w:val="006F028F"/>
    <w:rsid w:val="00742A98"/>
    <w:rsid w:val="007702F2"/>
    <w:rsid w:val="009243D8"/>
    <w:rsid w:val="009416E1"/>
    <w:rsid w:val="00A67D05"/>
    <w:rsid w:val="00B04464"/>
    <w:rsid w:val="00B43E57"/>
    <w:rsid w:val="00BC280B"/>
    <w:rsid w:val="00C31F39"/>
    <w:rsid w:val="00CA218B"/>
    <w:rsid w:val="00DD1E02"/>
    <w:rsid w:val="00E43CD6"/>
    <w:rsid w:val="00EE766E"/>
    <w:rsid w:val="00F009DC"/>
    <w:rsid w:val="00F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Білецька Світлана Вікторівна</cp:lastModifiedBy>
  <cp:revision>9</cp:revision>
  <cp:lastPrinted>2021-03-30T12:01:00Z</cp:lastPrinted>
  <dcterms:created xsi:type="dcterms:W3CDTF">2021-04-01T06:29:00Z</dcterms:created>
  <dcterms:modified xsi:type="dcterms:W3CDTF">2021-06-14T08:58:00Z</dcterms:modified>
</cp:coreProperties>
</file>