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D6" w:rsidRDefault="00E43CD6" w:rsidP="009243D8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_GoBack"/>
      <w:bookmarkEnd w:id="0"/>
    </w:p>
    <w:p w:rsidR="009243D8" w:rsidRDefault="009243D8" w:rsidP="006803A4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6803A4" w:rsidRPr="00A67D05" w:rsidRDefault="003F01E6" w:rsidP="00A67D0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ІНФОРМАЦІЯ</w:t>
      </w:r>
    </w:p>
    <w:p w:rsidR="003F01E6" w:rsidRDefault="003F01E6" w:rsidP="00A67D0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переможців конкурсу </w:t>
      </w:r>
    </w:p>
    <w:p w:rsidR="006803A4" w:rsidRPr="00A67D05" w:rsidRDefault="003F01E6" w:rsidP="00A67D0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наказ</w:t>
      </w:r>
      <w:r w:rsidR="00284A60" w:rsidRPr="00A67D05">
        <w:rPr>
          <w:rFonts w:ascii="Times New Roman" w:hAnsi="Times New Roman" w:cs="Times New Roman"/>
          <w:b/>
          <w:sz w:val="28"/>
          <w:szCs w:val="28"/>
        </w:rPr>
        <w:t xml:space="preserve"> Печерської районної в місті Києві державної адміністрації від </w:t>
      </w:r>
      <w:r w:rsidR="006F028F" w:rsidRPr="00A67D05">
        <w:rPr>
          <w:rFonts w:ascii="Times New Roman" w:hAnsi="Times New Roman" w:cs="Times New Roman"/>
          <w:b/>
          <w:sz w:val="28"/>
          <w:szCs w:val="28"/>
        </w:rPr>
        <w:t>10 березня 2021</w:t>
      </w:r>
      <w:r w:rsidR="00284A60" w:rsidRPr="00A67D05">
        <w:rPr>
          <w:rFonts w:ascii="Times New Roman" w:hAnsi="Times New Roman" w:cs="Times New Roman"/>
          <w:b/>
          <w:sz w:val="28"/>
          <w:szCs w:val="28"/>
        </w:rPr>
        <w:t xml:space="preserve"> року № </w:t>
      </w:r>
      <w:r w:rsidR="006F028F" w:rsidRPr="00A67D05">
        <w:rPr>
          <w:rFonts w:ascii="Times New Roman" w:hAnsi="Times New Roman" w:cs="Times New Roman"/>
          <w:b/>
          <w:sz w:val="28"/>
          <w:szCs w:val="28"/>
        </w:rPr>
        <w:t>63</w:t>
      </w:r>
      <w:r w:rsidR="00284A60" w:rsidRPr="00A67D05">
        <w:rPr>
          <w:rFonts w:ascii="Times New Roman" w:hAnsi="Times New Roman" w:cs="Times New Roman"/>
          <w:b/>
          <w:sz w:val="28"/>
          <w:szCs w:val="28"/>
        </w:rPr>
        <w:t>В «</w:t>
      </w:r>
      <w:r w:rsidR="006F028F" w:rsidRPr="00A67D05">
        <w:rPr>
          <w:rFonts w:ascii="Times New Roman" w:hAnsi="Times New Roman" w:cs="Times New Roman"/>
          <w:b/>
          <w:sz w:val="28"/>
          <w:szCs w:val="28"/>
        </w:rPr>
        <w:t>Про оголошення конкурсу на зайняття посад державної служби Печерської районної в місті Києві державної адміністрації категорій «Б» та «В</w:t>
      </w:r>
      <w:r w:rsidR="00284A60" w:rsidRPr="00A67D05">
        <w:rPr>
          <w:rFonts w:ascii="Times New Roman" w:hAnsi="Times New Roman" w:cs="Times New Roman"/>
          <w:b/>
          <w:sz w:val="28"/>
          <w:szCs w:val="28"/>
        </w:rPr>
        <w:t>»</w:t>
      </w:r>
      <w:r w:rsidR="005E4603">
        <w:rPr>
          <w:rFonts w:ascii="Times New Roman" w:hAnsi="Times New Roman" w:cs="Times New Roman"/>
          <w:b/>
          <w:sz w:val="28"/>
          <w:szCs w:val="28"/>
        </w:rPr>
        <w:t xml:space="preserve"> оприлюднений</w:t>
      </w:r>
      <w:r w:rsidR="00046619">
        <w:rPr>
          <w:rFonts w:ascii="Times New Roman" w:hAnsi="Times New Roman" w:cs="Times New Roman"/>
          <w:b/>
          <w:sz w:val="28"/>
          <w:szCs w:val="28"/>
        </w:rPr>
        <w:t xml:space="preserve"> 11.03.202</w:t>
      </w:r>
      <w:r w:rsidR="005E460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6803A4" w:rsidRPr="00A67D05" w:rsidRDefault="006803A4" w:rsidP="00A67D05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2802"/>
        <w:gridCol w:w="5811"/>
        <w:gridCol w:w="1276"/>
      </w:tblGrid>
      <w:tr w:rsidR="006803A4" w:rsidRPr="00A67D05" w:rsidTr="00046619">
        <w:trPr>
          <w:tblHeader/>
        </w:trPr>
        <w:tc>
          <w:tcPr>
            <w:tcW w:w="2802" w:type="dxa"/>
            <w:vAlign w:val="center"/>
          </w:tcPr>
          <w:p w:rsidR="006803A4" w:rsidRPr="00A67D05" w:rsidRDefault="006803A4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5">
              <w:rPr>
                <w:rFonts w:ascii="Times New Roman" w:hAnsi="Times New Roman" w:cs="Times New Roman"/>
                <w:sz w:val="24"/>
                <w:szCs w:val="24"/>
              </w:rPr>
              <w:t>Прізвище, ім’я та по батькові кандидата</w:t>
            </w:r>
          </w:p>
        </w:tc>
        <w:tc>
          <w:tcPr>
            <w:tcW w:w="5811" w:type="dxa"/>
            <w:vAlign w:val="center"/>
          </w:tcPr>
          <w:p w:rsidR="006803A4" w:rsidRPr="00A67D05" w:rsidRDefault="003F01E6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 посади </w:t>
            </w:r>
          </w:p>
        </w:tc>
        <w:tc>
          <w:tcPr>
            <w:tcW w:w="1276" w:type="dxa"/>
            <w:vAlign w:val="center"/>
          </w:tcPr>
          <w:p w:rsidR="006803A4" w:rsidRPr="00A67D05" w:rsidRDefault="003F01E6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5">
              <w:rPr>
                <w:rFonts w:ascii="Times New Roman" w:hAnsi="Times New Roman" w:cs="Times New Roman"/>
                <w:sz w:val="24"/>
                <w:szCs w:val="24"/>
              </w:rPr>
              <w:t>Загальна кількість балів</w:t>
            </w:r>
          </w:p>
        </w:tc>
      </w:tr>
      <w:tr w:rsidR="003F01E6" w:rsidRPr="00A67D05" w:rsidTr="00046619">
        <w:trPr>
          <w:trHeight w:val="737"/>
        </w:trPr>
        <w:tc>
          <w:tcPr>
            <w:tcW w:w="2802" w:type="dxa"/>
            <w:vAlign w:val="center"/>
          </w:tcPr>
          <w:p w:rsidR="00046619" w:rsidRDefault="003F01E6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Султанов</w:t>
            </w:r>
            <w:proofErr w:type="spellEnd"/>
            <w:r w:rsidRPr="000466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F01E6" w:rsidRPr="00046619" w:rsidRDefault="003F01E6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Вадим Олександрович</w:t>
            </w:r>
          </w:p>
        </w:tc>
        <w:tc>
          <w:tcPr>
            <w:tcW w:w="5811" w:type="dxa"/>
            <w:vAlign w:val="center"/>
          </w:tcPr>
          <w:p w:rsidR="003F01E6" w:rsidRPr="00046619" w:rsidRDefault="003F01E6" w:rsidP="00046619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відділу контролю за </w:t>
            </w:r>
            <w:proofErr w:type="spellStart"/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благоустроєм</w:t>
            </w:r>
            <w:proofErr w:type="spellEnd"/>
          </w:p>
          <w:p w:rsidR="003F01E6" w:rsidRPr="00046619" w:rsidRDefault="003F01E6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державної служби НАДС – 06.2021-3)</w:t>
            </w:r>
          </w:p>
        </w:tc>
        <w:tc>
          <w:tcPr>
            <w:tcW w:w="1276" w:type="dxa"/>
            <w:vAlign w:val="center"/>
          </w:tcPr>
          <w:p w:rsidR="003F01E6" w:rsidRPr="003F01E6" w:rsidRDefault="003F01E6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1E6">
              <w:rPr>
                <w:rFonts w:ascii="Times New Roman" w:hAnsi="Times New Roman" w:cs="Times New Roman"/>
                <w:sz w:val="28"/>
                <w:szCs w:val="28"/>
              </w:rPr>
              <w:t>7,40</w:t>
            </w:r>
          </w:p>
        </w:tc>
      </w:tr>
      <w:tr w:rsidR="003F01E6" w:rsidRPr="00A67D05" w:rsidTr="00046619">
        <w:trPr>
          <w:trHeight w:val="737"/>
        </w:trPr>
        <w:tc>
          <w:tcPr>
            <w:tcW w:w="2802" w:type="dxa"/>
            <w:vAlign w:val="center"/>
          </w:tcPr>
          <w:p w:rsidR="00046619" w:rsidRDefault="003F01E6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Сахно</w:t>
            </w:r>
            <w:proofErr w:type="spellEnd"/>
          </w:p>
          <w:p w:rsidR="003F01E6" w:rsidRPr="00046619" w:rsidRDefault="003F01E6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Валерій Іванович</w:t>
            </w:r>
          </w:p>
        </w:tc>
        <w:tc>
          <w:tcPr>
            <w:tcW w:w="5811" w:type="dxa"/>
            <w:vAlign w:val="center"/>
          </w:tcPr>
          <w:p w:rsidR="003F01E6" w:rsidRPr="00046619" w:rsidRDefault="003F01E6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Начальник відділу з питань цивільного захисту</w:t>
            </w:r>
          </w:p>
          <w:p w:rsidR="003F01E6" w:rsidRPr="00046619" w:rsidRDefault="003F01E6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державної служби НАДС – 06.2021-4)</w:t>
            </w:r>
          </w:p>
        </w:tc>
        <w:tc>
          <w:tcPr>
            <w:tcW w:w="1276" w:type="dxa"/>
            <w:vAlign w:val="center"/>
          </w:tcPr>
          <w:p w:rsidR="003F01E6" w:rsidRPr="00A67D05" w:rsidRDefault="003F01E6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05">
              <w:rPr>
                <w:rFonts w:ascii="Times New Roman" w:hAnsi="Times New Roman" w:cs="Times New Roman"/>
                <w:sz w:val="28"/>
                <w:szCs w:val="28"/>
              </w:rPr>
              <w:t>8,00</w:t>
            </w:r>
          </w:p>
        </w:tc>
      </w:tr>
      <w:tr w:rsidR="003F01E6" w:rsidRPr="00A67D05" w:rsidTr="00046619">
        <w:trPr>
          <w:trHeight w:val="737"/>
        </w:trPr>
        <w:tc>
          <w:tcPr>
            <w:tcW w:w="2802" w:type="dxa"/>
            <w:vAlign w:val="center"/>
          </w:tcPr>
          <w:p w:rsidR="00046619" w:rsidRDefault="00046619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Халипа</w:t>
            </w:r>
            <w:proofErr w:type="spellEnd"/>
            <w:r w:rsidRPr="000466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F01E6" w:rsidRPr="00046619" w:rsidRDefault="00046619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Юлія Вікторівна</w:t>
            </w:r>
          </w:p>
        </w:tc>
        <w:tc>
          <w:tcPr>
            <w:tcW w:w="5811" w:type="dxa"/>
            <w:vAlign w:val="center"/>
          </w:tcPr>
          <w:p w:rsidR="00046619" w:rsidRPr="00046619" w:rsidRDefault="00046619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Начальник відділу організаційно-аналітичного забезпечення роботи голови</w:t>
            </w:r>
          </w:p>
          <w:p w:rsidR="003F01E6" w:rsidRPr="00046619" w:rsidRDefault="00046619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державної служби НАДС – 06.2021-5)</w:t>
            </w:r>
          </w:p>
        </w:tc>
        <w:tc>
          <w:tcPr>
            <w:tcW w:w="1276" w:type="dxa"/>
            <w:vAlign w:val="center"/>
          </w:tcPr>
          <w:p w:rsidR="003F01E6" w:rsidRPr="00A67D05" w:rsidRDefault="00046619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05">
              <w:rPr>
                <w:rFonts w:ascii="Times New Roman" w:hAnsi="Times New Roman" w:cs="Times New Roman"/>
                <w:sz w:val="28"/>
                <w:szCs w:val="28"/>
              </w:rPr>
              <w:t>6,80</w:t>
            </w:r>
          </w:p>
        </w:tc>
      </w:tr>
      <w:tr w:rsidR="003F01E6" w:rsidRPr="00A67D05" w:rsidTr="00046619">
        <w:trPr>
          <w:trHeight w:val="737"/>
        </w:trPr>
        <w:tc>
          <w:tcPr>
            <w:tcW w:w="2802" w:type="dxa"/>
            <w:vAlign w:val="center"/>
          </w:tcPr>
          <w:p w:rsidR="00046619" w:rsidRDefault="00046619" w:rsidP="0004661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466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Некрутова</w:t>
            </w:r>
            <w:proofErr w:type="spellEnd"/>
            <w:r w:rsidRPr="000466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3F01E6" w:rsidRPr="00046619" w:rsidRDefault="00046619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Ольга Миколаївна</w:t>
            </w:r>
          </w:p>
        </w:tc>
        <w:tc>
          <w:tcPr>
            <w:tcW w:w="5811" w:type="dxa"/>
            <w:vAlign w:val="center"/>
          </w:tcPr>
          <w:p w:rsidR="00046619" w:rsidRPr="00046619" w:rsidRDefault="00046619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Начальник відділу організації діловодства</w:t>
            </w:r>
          </w:p>
          <w:p w:rsidR="003F01E6" w:rsidRPr="00046619" w:rsidRDefault="00046619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державної служби НАДС – 06.2021-6)</w:t>
            </w:r>
          </w:p>
        </w:tc>
        <w:tc>
          <w:tcPr>
            <w:tcW w:w="1276" w:type="dxa"/>
            <w:vAlign w:val="center"/>
          </w:tcPr>
          <w:p w:rsidR="003F01E6" w:rsidRPr="00A67D05" w:rsidRDefault="00046619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7,40</w:t>
            </w:r>
          </w:p>
        </w:tc>
      </w:tr>
      <w:tr w:rsidR="003F01E6" w:rsidRPr="00A67D05" w:rsidTr="00046619">
        <w:trPr>
          <w:trHeight w:val="737"/>
        </w:trPr>
        <w:tc>
          <w:tcPr>
            <w:tcW w:w="2802" w:type="dxa"/>
            <w:vAlign w:val="center"/>
          </w:tcPr>
          <w:p w:rsidR="00046619" w:rsidRDefault="00046619" w:rsidP="0004661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466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Анжияк</w:t>
            </w:r>
            <w:proofErr w:type="spellEnd"/>
            <w:r w:rsidRPr="000466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3F01E6" w:rsidRPr="00046619" w:rsidRDefault="00046619" w:rsidP="0004661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Світлана Михайлівна</w:t>
            </w:r>
          </w:p>
        </w:tc>
        <w:tc>
          <w:tcPr>
            <w:tcW w:w="5811" w:type="dxa"/>
            <w:vAlign w:val="center"/>
          </w:tcPr>
          <w:p w:rsidR="00046619" w:rsidRPr="00046619" w:rsidRDefault="00046619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Заступник начальника відділу обліку та розподілу житлової площі</w:t>
            </w:r>
          </w:p>
          <w:p w:rsidR="003F01E6" w:rsidRPr="00046619" w:rsidRDefault="00046619" w:rsidP="0004661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державної служби НАДС – 06.2021-7)</w:t>
            </w:r>
          </w:p>
        </w:tc>
        <w:tc>
          <w:tcPr>
            <w:tcW w:w="1276" w:type="dxa"/>
            <w:vAlign w:val="center"/>
          </w:tcPr>
          <w:p w:rsidR="003F01E6" w:rsidRPr="00A67D05" w:rsidRDefault="00046619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5,80</w:t>
            </w:r>
          </w:p>
        </w:tc>
      </w:tr>
      <w:tr w:rsidR="00046619" w:rsidRPr="00A67D05" w:rsidTr="00046619">
        <w:trPr>
          <w:trHeight w:val="737"/>
        </w:trPr>
        <w:tc>
          <w:tcPr>
            <w:tcW w:w="2802" w:type="dxa"/>
            <w:vAlign w:val="center"/>
          </w:tcPr>
          <w:p w:rsidR="00046619" w:rsidRDefault="00046619" w:rsidP="0004661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Кондратенко </w:t>
            </w:r>
          </w:p>
          <w:p w:rsidR="00046619" w:rsidRPr="00046619" w:rsidRDefault="00046619" w:rsidP="0004661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Олексій Миколайович</w:t>
            </w:r>
          </w:p>
        </w:tc>
        <w:tc>
          <w:tcPr>
            <w:tcW w:w="5811" w:type="dxa"/>
            <w:vAlign w:val="center"/>
          </w:tcPr>
          <w:p w:rsidR="00046619" w:rsidRPr="00046619" w:rsidRDefault="00046619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sz w:val="26"/>
                <w:szCs w:val="26"/>
              </w:rPr>
              <w:t>Головний спеціаліст внутрішнього аудиту</w:t>
            </w:r>
          </w:p>
          <w:p w:rsidR="00046619" w:rsidRPr="00046619" w:rsidRDefault="00046619" w:rsidP="000466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6619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державної служби НАДС – 06.2021-9)</w:t>
            </w:r>
          </w:p>
        </w:tc>
        <w:tc>
          <w:tcPr>
            <w:tcW w:w="1276" w:type="dxa"/>
            <w:vAlign w:val="center"/>
          </w:tcPr>
          <w:p w:rsidR="00046619" w:rsidRPr="00A67D05" w:rsidRDefault="00046619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6,40</w:t>
            </w:r>
          </w:p>
        </w:tc>
      </w:tr>
    </w:tbl>
    <w:p w:rsidR="00A67D05" w:rsidRPr="00A67D05" w:rsidRDefault="00A67D05" w:rsidP="00046619">
      <w:pPr>
        <w:rPr>
          <w:rFonts w:ascii="Times New Roman" w:hAnsi="Times New Roman" w:cs="Times New Roman"/>
          <w:sz w:val="28"/>
          <w:szCs w:val="28"/>
        </w:rPr>
      </w:pPr>
    </w:p>
    <w:sectPr w:rsidR="00A67D05" w:rsidRPr="00A67D05" w:rsidSect="00A8660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E5"/>
    <w:rsid w:val="00046619"/>
    <w:rsid w:val="00091CC9"/>
    <w:rsid w:val="00284A60"/>
    <w:rsid w:val="002A58E6"/>
    <w:rsid w:val="002F769B"/>
    <w:rsid w:val="0030377B"/>
    <w:rsid w:val="00330E97"/>
    <w:rsid w:val="003F01E6"/>
    <w:rsid w:val="005E4603"/>
    <w:rsid w:val="005E6BE5"/>
    <w:rsid w:val="006803A4"/>
    <w:rsid w:val="006F028F"/>
    <w:rsid w:val="00705610"/>
    <w:rsid w:val="00742A98"/>
    <w:rsid w:val="009243D8"/>
    <w:rsid w:val="00934E27"/>
    <w:rsid w:val="00A67D05"/>
    <w:rsid w:val="00CA218B"/>
    <w:rsid w:val="00DD1E02"/>
    <w:rsid w:val="00E43CD6"/>
    <w:rsid w:val="00EE766E"/>
    <w:rsid w:val="00F0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4</cp:revision>
  <cp:lastPrinted>2021-03-30T11:55:00Z</cp:lastPrinted>
  <dcterms:created xsi:type="dcterms:W3CDTF">2021-03-31T10:42:00Z</dcterms:created>
  <dcterms:modified xsi:type="dcterms:W3CDTF">2021-04-01T06:20:00Z</dcterms:modified>
</cp:coreProperties>
</file>